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57" w:rsidRDefault="00A96D09">
      <w:pPr>
        <w:spacing w:line="56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1</w:t>
      </w:r>
    </w:p>
    <w:p w:rsidR="004F0E57" w:rsidRDefault="004F0E57">
      <w:pPr>
        <w:widowControl/>
        <w:autoSpaceDN w:val="0"/>
        <w:spacing w:line="560" w:lineRule="exact"/>
        <w:jc w:val="center"/>
        <w:rPr>
          <w:rFonts w:ascii="Times New Roman" w:eastAsia="华文仿宋" w:hAnsi="Times New Roman"/>
          <w:kern w:val="0"/>
          <w:sz w:val="32"/>
          <w:szCs w:val="32"/>
        </w:rPr>
      </w:pPr>
    </w:p>
    <w:p w:rsidR="004F0E57" w:rsidRDefault="004F0E57">
      <w:pPr>
        <w:widowControl/>
        <w:autoSpaceDN w:val="0"/>
        <w:spacing w:line="560" w:lineRule="exact"/>
        <w:jc w:val="center"/>
        <w:rPr>
          <w:rFonts w:ascii="Times New Roman" w:eastAsia="华文仿宋" w:hAnsi="Times New Roman"/>
          <w:kern w:val="0"/>
          <w:sz w:val="32"/>
          <w:szCs w:val="32"/>
        </w:rPr>
      </w:pPr>
    </w:p>
    <w:p w:rsidR="004F0E57" w:rsidRDefault="004F0E57">
      <w:pPr>
        <w:widowControl/>
        <w:autoSpaceDN w:val="0"/>
        <w:spacing w:line="560" w:lineRule="exact"/>
        <w:jc w:val="center"/>
        <w:rPr>
          <w:rFonts w:ascii="Times New Roman" w:eastAsia="华文仿宋" w:hAnsi="Times New Roman"/>
          <w:kern w:val="0"/>
          <w:sz w:val="32"/>
          <w:szCs w:val="32"/>
        </w:rPr>
      </w:pPr>
    </w:p>
    <w:p w:rsidR="004F0E57" w:rsidRDefault="004F0E57">
      <w:pPr>
        <w:widowControl/>
        <w:autoSpaceDN w:val="0"/>
        <w:spacing w:line="560" w:lineRule="exact"/>
        <w:jc w:val="center"/>
        <w:rPr>
          <w:rFonts w:ascii="Times New Roman" w:eastAsia="华文仿宋" w:hAnsi="Times New Roman"/>
          <w:kern w:val="0"/>
          <w:sz w:val="32"/>
          <w:szCs w:val="32"/>
        </w:rPr>
      </w:pPr>
    </w:p>
    <w:p w:rsidR="004F0E57" w:rsidRDefault="00A96D09">
      <w:pPr>
        <w:widowControl/>
        <w:autoSpaceDN w:val="0"/>
        <w:jc w:val="center"/>
        <w:rPr>
          <w:rFonts w:ascii="方正小标宋简体" w:eastAsia="方正小标宋简体" w:hAnsi="方正小标宋简体" w:cs="方正小标宋简体"/>
          <w:kern w:val="0"/>
          <w:sz w:val="52"/>
          <w:szCs w:val="52"/>
        </w:rPr>
      </w:pPr>
      <w:bookmarkStart w:id="1" w:name="_Hlk28162947"/>
      <w:r>
        <w:rPr>
          <w:rFonts w:ascii="方正小标宋简体" w:eastAsia="方正小标宋简体" w:hAnsi="方正小标宋简体" w:cs="方正小标宋简体" w:hint="eastAsia"/>
          <w:kern w:val="0"/>
          <w:sz w:val="52"/>
          <w:szCs w:val="52"/>
        </w:rPr>
        <w:t>DCMM贯标试点单位申报书</w:t>
      </w:r>
    </w:p>
    <w:bookmarkEnd w:id="1"/>
    <w:p w:rsidR="004F0E57" w:rsidRDefault="004F0E57">
      <w:pPr>
        <w:widowControl/>
        <w:autoSpaceDN w:val="0"/>
        <w:spacing w:line="360" w:lineRule="auto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F0E57" w:rsidRDefault="004F0E57">
      <w:pPr>
        <w:widowControl/>
        <w:autoSpaceDN w:val="0"/>
        <w:spacing w:line="360" w:lineRule="auto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F0E57" w:rsidRDefault="004F0E57">
      <w:pPr>
        <w:widowControl/>
        <w:autoSpaceDN w:val="0"/>
        <w:spacing w:line="360" w:lineRule="auto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F0E57" w:rsidRDefault="004F0E57">
      <w:pPr>
        <w:widowControl/>
        <w:autoSpaceDN w:val="0"/>
        <w:spacing w:line="360" w:lineRule="auto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F0E57" w:rsidRDefault="004F0E57">
      <w:pPr>
        <w:widowControl/>
        <w:autoSpaceDN w:val="0"/>
        <w:spacing w:line="360" w:lineRule="auto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F0E57" w:rsidRDefault="00A96D09">
      <w:pPr>
        <w:widowControl/>
        <w:autoSpaceDN w:val="0"/>
        <w:spacing w:line="360" w:lineRule="auto"/>
        <w:ind w:firstLineChars="500" w:firstLine="1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单位名称：（盖章）</w:t>
      </w:r>
    </w:p>
    <w:p w:rsidR="004F0E57" w:rsidRDefault="00A96D09">
      <w:pPr>
        <w:widowControl/>
        <w:autoSpaceDN w:val="0"/>
        <w:spacing w:line="360" w:lineRule="auto"/>
        <w:ind w:firstLineChars="500" w:firstLine="1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 系 人：</w:t>
      </w:r>
    </w:p>
    <w:p w:rsidR="004F0E57" w:rsidRDefault="00A96D09">
      <w:pPr>
        <w:widowControl/>
        <w:autoSpaceDN w:val="0"/>
        <w:spacing w:line="360" w:lineRule="auto"/>
        <w:ind w:firstLineChars="500" w:firstLine="1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联系电话：</w:t>
      </w:r>
    </w:p>
    <w:p w:rsidR="004F0E57" w:rsidRDefault="00A96D09">
      <w:pPr>
        <w:widowControl/>
        <w:autoSpaceDN w:val="0"/>
        <w:spacing w:line="360" w:lineRule="auto"/>
        <w:ind w:firstLineChars="500" w:firstLine="1600"/>
        <w:rPr>
          <w:rFonts w:ascii="仿宋_GB2312" w:eastAsia="仿宋_GB2312" w:hAnsi="仿宋_GB2312" w:cs="仿宋_GB2312"/>
          <w:b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联系地址：</w:t>
      </w:r>
    </w:p>
    <w:p w:rsidR="004F0E57" w:rsidRDefault="004F0E57">
      <w:pPr>
        <w:widowControl/>
        <w:autoSpaceDN w:val="0"/>
        <w:spacing w:line="360" w:lineRule="auto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p w:rsidR="004F0E57" w:rsidRDefault="004F0E57">
      <w:pPr>
        <w:widowControl/>
        <w:autoSpaceDN w:val="0"/>
        <w:spacing w:line="360" w:lineRule="auto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p w:rsidR="004F0E57" w:rsidRDefault="004F0E57">
      <w:pPr>
        <w:widowControl/>
        <w:autoSpaceDN w:val="0"/>
        <w:spacing w:line="360" w:lineRule="auto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p w:rsidR="004F0E57" w:rsidRDefault="004F0E57">
      <w:pPr>
        <w:widowControl/>
        <w:autoSpaceDN w:val="0"/>
        <w:spacing w:line="360" w:lineRule="auto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p w:rsidR="004F0E57" w:rsidRDefault="004F0E57">
      <w:pPr>
        <w:widowControl/>
        <w:autoSpaceDN w:val="0"/>
        <w:spacing w:line="56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p w:rsidR="004F0E57" w:rsidRDefault="00A96D09">
      <w:pPr>
        <w:autoSpaceDN w:val="0"/>
        <w:spacing w:line="560" w:lineRule="exact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kern w:val="0"/>
          <w:sz w:val="32"/>
          <w:szCs w:val="32"/>
        </w:rPr>
        <w:t>申报日期：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2020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日</w:t>
      </w:r>
    </w:p>
    <w:p w:rsidR="004F0E57" w:rsidRDefault="004F0E57">
      <w:pPr>
        <w:autoSpaceDN w:val="0"/>
        <w:spacing w:line="560" w:lineRule="exact"/>
        <w:outlineLvl w:val="0"/>
        <w:rPr>
          <w:rFonts w:ascii="Times New Roman" w:eastAsia="华文仿宋" w:hAnsi="Times New Roman"/>
          <w:b/>
          <w:kern w:val="0"/>
          <w:sz w:val="32"/>
          <w:szCs w:val="32"/>
        </w:rPr>
      </w:pPr>
    </w:p>
    <w:p w:rsidR="004F0E57" w:rsidRDefault="004F0E57">
      <w:pPr>
        <w:autoSpaceDN w:val="0"/>
        <w:spacing w:line="560" w:lineRule="exact"/>
        <w:outlineLvl w:val="0"/>
        <w:rPr>
          <w:rFonts w:ascii="Times New Roman" w:eastAsia="华文仿宋" w:hAnsi="Times New Roman"/>
          <w:b/>
          <w:kern w:val="0"/>
          <w:sz w:val="32"/>
          <w:szCs w:val="32"/>
        </w:rPr>
        <w:sectPr w:rsidR="004F0E57"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720"/>
          <w:docGrid w:type="lines" w:linePitch="312"/>
        </w:sectPr>
      </w:pPr>
    </w:p>
    <w:p w:rsidR="004F0E57" w:rsidRDefault="00A96D09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DCMM</w:t>
      </w:r>
      <w:r>
        <w:rPr>
          <w:rFonts w:ascii="Times New Roman" w:eastAsia="方正小标宋简体" w:hAnsi="Times New Roman"/>
          <w:sz w:val="44"/>
          <w:szCs w:val="44"/>
        </w:rPr>
        <w:t>贯标试点单位申请表</w:t>
      </w:r>
    </w:p>
    <w:tbl>
      <w:tblPr>
        <w:tblpPr w:leftFromText="180" w:rightFromText="180" w:vertAnchor="text" w:horzAnchor="page" w:tblpX="1399" w:tblpY="558"/>
        <w:tblOverlap w:val="never"/>
        <w:tblW w:w="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964"/>
        <w:gridCol w:w="2336"/>
        <w:gridCol w:w="2380"/>
        <w:gridCol w:w="1959"/>
      </w:tblGrid>
      <w:tr w:rsidR="004F0E57">
        <w:trPr>
          <w:trHeight w:val="390"/>
        </w:trPr>
        <w:tc>
          <w:tcPr>
            <w:tcW w:w="621" w:type="dxa"/>
            <w:vMerge w:val="restart"/>
            <w:vAlign w:val="center"/>
          </w:tcPr>
          <w:p w:rsidR="004F0E57" w:rsidRDefault="00A96D09">
            <w:pPr>
              <w:spacing w:line="40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sz w:val="28"/>
                <w:szCs w:val="28"/>
              </w:rPr>
              <w:t>单位</w:t>
            </w:r>
          </w:p>
          <w:p w:rsidR="004F0E57" w:rsidRDefault="00A96D09">
            <w:pPr>
              <w:spacing w:line="40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sz w:val="28"/>
                <w:szCs w:val="28"/>
              </w:rPr>
              <w:t>基</w:t>
            </w:r>
          </w:p>
          <w:p w:rsidR="004F0E57" w:rsidRDefault="00A96D09">
            <w:pPr>
              <w:spacing w:line="40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sz w:val="28"/>
                <w:szCs w:val="28"/>
              </w:rPr>
              <w:t>本</w:t>
            </w:r>
          </w:p>
          <w:p w:rsidR="004F0E57" w:rsidRDefault="00A96D09">
            <w:pPr>
              <w:spacing w:line="40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sz w:val="28"/>
                <w:szCs w:val="28"/>
              </w:rPr>
              <w:t>信</w:t>
            </w:r>
          </w:p>
          <w:p w:rsidR="004F0E57" w:rsidRDefault="00A96D09">
            <w:pPr>
              <w:spacing w:line="400" w:lineRule="exact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>
              <w:rPr>
                <w:rFonts w:ascii="Times New Roman" w:eastAsia="华文仿宋" w:hAnsi="Times New Roman"/>
                <w:sz w:val="28"/>
                <w:szCs w:val="28"/>
              </w:rPr>
              <w:t>息</w:t>
            </w:r>
          </w:p>
        </w:tc>
        <w:tc>
          <w:tcPr>
            <w:tcW w:w="1964" w:type="dxa"/>
            <w:vAlign w:val="center"/>
          </w:tcPr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675" w:type="dxa"/>
            <w:gridSpan w:val="3"/>
            <w:vAlign w:val="center"/>
          </w:tcPr>
          <w:p w:rsidR="004F0E57" w:rsidRDefault="004F0E57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</w:p>
        </w:tc>
      </w:tr>
      <w:tr w:rsidR="004F0E57">
        <w:trPr>
          <w:trHeight w:val="390"/>
        </w:trPr>
        <w:tc>
          <w:tcPr>
            <w:tcW w:w="621" w:type="dxa"/>
            <w:vMerge/>
            <w:vAlign w:val="center"/>
          </w:tcPr>
          <w:p w:rsidR="004F0E57" w:rsidRDefault="004F0E57">
            <w:pPr>
              <w:spacing w:line="480" w:lineRule="exact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675" w:type="dxa"/>
            <w:gridSpan w:val="3"/>
            <w:vAlign w:val="center"/>
          </w:tcPr>
          <w:p w:rsidR="004F0E57" w:rsidRDefault="004F0E57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</w:p>
        </w:tc>
      </w:tr>
      <w:tr w:rsidR="004F0E57">
        <w:trPr>
          <w:trHeight w:val="390"/>
        </w:trPr>
        <w:tc>
          <w:tcPr>
            <w:tcW w:w="621" w:type="dxa"/>
            <w:vMerge/>
            <w:vAlign w:val="center"/>
          </w:tcPr>
          <w:p w:rsidR="004F0E57" w:rsidRDefault="004F0E57">
            <w:pPr>
              <w:widowControl/>
              <w:spacing w:line="480" w:lineRule="exact"/>
              <w:ind w:firstLine="480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4F0E57" w:rsidRDefault="004F0E57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员工总数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4F0E57" w:rsidRDefault="004F0E57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</w:p>
        </w:tc>
      </w:tr>
      <w:tr w:rsidR="004F0E57">
        <w:trPr>
          <w:trHeight w:val="390"/>
        </w:trPr>
        <w:tc>
          <w:tcPr>
            <w:tcW w:w="621" w:type="dxa"/>
            <w:vMerge/>
            <w:vAlign w:val="center"/>
          </w:tcPr>
          <w:p w:rsidR="004F0E57" w:rsidRDefault="004F0E57">
            <w:pPr>
              <w:widowControl/>
              <w:spacing w:line="480" w:lineRule="exact"/>
              <w:ind w:firstLine="480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4F0E57" w:rsidRDefault="004F0E57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上年度主营业务收入（万元）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4F0E57" w:rsidRDefault="004F0E57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</w:p>
        </w:tc>
      </w:tr>
      <w:tr w:rsidR="004F0E57">
        <w:trPr>
          <w:trHeight w:val="390"/>
        </w:trPr>
        <w:tc>
          <w:tcPr>
            <w:tcW w:w="621" w:type="dxa"/>
            <w:vMerge/>
            <w:vAlign w:val="center"/>
          </w:tcPr>
          <w:p w:rsidR="004F0E57" w:rsidRDefault="004F0E57">
            <w:pPr>
              <w:widowControl/>
              <w:spacing w:line="480" w:lineRule="exact"/>
              <w:ind w:firstLine="480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36" w:type="dxa"/>
            <w:vAlign w:val="center"/>
          </w:tcPr>
          <w:p w:rsidR="004F0E57" w:rsidRDefault="004F0E57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59" w:type="dxa"/>
            <w:vAlign w:val="center"/>
          </w:tcPr>
          <w:p w:rsidR="004F0E57" w:rsidRDefault="004F0E57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</w:p>
        </w:tc>
      </w:tr>
      <w:tr w:rsidR="004F0E57">
        <w:trPr>
          <w:trHeight w:val="390"/>
        </w:trPr>
        <w:tc>
          <w:tcPr>
            <w:tcW w:w="621" w:type="dxa"/>
            <w:vMerge/>
            <w:vAlign w:val="center"/>
          </w:tcPr>
          <w:p w:rsidR="004F0E57" w:rsidRDefault="004F0E57">
            <w:pPr>
              <w:widowControl/>
              <w:spacing w:line="480" w:lineRule="exact"/>
              <w:ind w:firstLine="480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4F0E57" w:rsidRDefault="004F0E57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59" w:type="dxa"/>
            <w:vAlign w:val="center"/>
          </w:tcPr>
          <w:p w:rsidR="004F0E57" w:rsidRDefault="004F0E57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</w:p>
        </w:tc>
      </w:tr>
      <w:tr w:rsidR="004F0E57">
        <w:trPr>
          <w:trHeight w:val="390"/>
        </w:trPr>
        <w:tc>
          <w:tcPr>
            <w:tcW w:w="621" w:type="dxa"/>
            <w:vMerge/>
            <w:vAlign w:val="center"/>
          </w:tcPr>
          <w:p w:rsidR="004F0E57" w:rsidRDefault="004F0E57">
            <w:pPr>
              <w:widowControl/>
              <w:spacing w:line="480" w:lineRule="exact"/>
              <w:ind w:firstLine="480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</w:tcBorders>
            <w:vAlign w:val="center"/>
          </w:tcPr>
          <w:p w:rsidR="004F0E57" w:rsidRDefault="004F0E57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</w:p>
        </w:tc>
      </w:tr>
      <w:tr w:rsidR="004F0E57">
        <w:trPr>
          <w:trHeight w:val="2557"/>
        </w:trPr>
        <w:tc>
          <w:tcPr>
            <w:tcW w:w="621" w:type="dxa"/>
            <w:vMerge/>
            <w:vAlign w:val="center"/>
          </w:tcPr>
          <w:p w:rsidR="004F0E57" w:rsidRDefault="004F0E57">
            <w:pPr>
              <w:widowControl/>
              <w:spacing w:line="480" w:lineRule="exact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</w:tcBorders>
            <w:vAlign w:val="center"/>
          </w:tcPr>
          <w:p w:rsidR="004F0E57" w:rsidRDefault="00A96D09">
            <w:pPr>
              <w:spacing w:line="440" w:lineRule="exact"/>
              <w:jc w:val="lef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□制造业（细分行业领域：）</w:t>
            </w:r>
          </w:p>
          <w:p w:rsidR="004F0E57" w:rsidRDefault="00A96D09">
            <w:pPr>
              <w:spacing w:line="440" w:lineRule="exact"/>
              <w:jc w:val="lef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□电力、热力、燃气及水生产和供应业</w:t>
            </w:r>
          </w:p>
          <w:p w:rsidR="004F0E57" w:rsidRDefault="00A96D09">
            <w:pPr>
              <w:spacing w:line="440" w:lineRule="exact"/>
              <w:jc w:val="lef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□批发和零售业□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交通</w:t>
            </w: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运输、仓储和邮政业</w:t>
            </w:r>
          </w:p>
          <w:p w:rsidR="004F0E57" w:rsidRDefault="00A96D09">
            <w:pPr>
              <w:spacing w:line="440" w:lineRule="exact"/>
              <w:jc w:val="lef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□信息传输、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软件</w:t>
            </w: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和信息技术服务业□金融业</w:t>
            </w:r>
          </w:p>
          <w:p w:rsidR="004F0E57" w:rsidRDefault="00A96D09">
            <w:pPr>
              <w:spacing w:line="440" w:lineRule="exact"/>
              <w:jc w:val="lef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其他行业（请注明）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___________</w:t>
            </w:r>
          </w:p>
        </w:tc>
      </w:tr>
      <w:tr w:rsidR="004F0E57">
        <w:trPr>
          <w:trHeight w:val="1981"/>
        </w:trPr>
        <w:tc>
          <w:tcPr>
            <w:tcW w:w="621" w:type="dxa"/>
            <w:vMerge/>
            <w:vAlign w:val="center"/>
          </w:tcPr>
          <w:p w:rsidR="004F0E57" w:rsidRDefault="004F0E57">
            <w:pPr>
              <w:widowControl/>
              <w:spacing w:line="480" w:lineRule="exact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管理体系认证情况（提供证明材料）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</w:tcBorders>
            <w:vAlign w:val="center"/>
          </w:tcPr>
          <w:p w:rsidR="004F0E57" w:rsidRDefault="00A96D09">
            <w:pPr>
              <w:spacing w:line="440" w:lineRule="exact"/>
              <w:jc w:val="lef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质量管理体系</w:t>
            </w: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环境管理体系</w:t>
            </w: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能源管理体系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 xml:space="preserve"> </w:t>
            </w:r>
          </w:p>
          <w:p w:rsidR="004F0E57" w:rsidRDefault="00A96D09">
            <w:pPr>
              <w:spacing w:line="440" w:lineRule="exact"/>
              <w:jc w:val="lef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职业健康安全管理体系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信息安全管理体系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 xml:space="preserve">  </w:t>
            </w:r>
          </w:p>
          <w:p w:rsidR="004F0E57" w:rsidRDefault="00A96D09">
            <w:pPr>
              <w:spacing w:line="440" w:lineRule="exact"/>
              <w:jc w:val="lef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信息技术服务管理体系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□信息化和工业化融合管理体系□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其它</w:t>
            </w:r>
          </w:p>
        </w:tc>
      </w:tr>
      <w:tr w:rsidR="004F0E57">
        <w:trPr>
          <w:trHeight w:val="1981"/>
        </w:trPr>
        <w:tc>
          <w:tcPr>
            <w:tcW w:w="621" w:type="dxa"/>
            <w:vMerge/>
            <w:vAlign w:val="center"/>
          </w:tcPr>
          <w:p w:rsidR="004F0E57" w:rsidRDefault="004F0E57">
            <w:pPr>
              <w:widowControl/>
              <w:spacing w:line="480" w:lineRule="exact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相关荣誉（提供证明材料）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</w:tcBorders>
            <w:vAlign w:val="center"/>
          </w:tcPr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□入选工信部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大数据产业发展试点示范</w:t>
            </w: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企业</w:t>
            </w:r>
          </w:p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省级</w:t>
            </w: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大</w:t>
            </w:r>
            <w:proofErr w:type="gramEnd"/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数据骨干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培育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）企业</w:t>
            </w:r>
          </w:p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□入选</w:t>
            </w:r>
            <w:proofErr w:type="gramStart"/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省级大</w:t>
            </w:r>
            <w:proofErr w:type="gramEnd"/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数据应用示范项目企业</w:t>
            </w:r>
          </w:p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其他</w:t>
            </w:r>
          </w:p>
        </w:tc>
      </w:tr>
      <w:tr w:rsidR="004F0E57">
        <w:trPr>
          <w:trHeight w:val="1600"/>
        </w:trPr>
        <w:tc>
          <w:tcPr>
            <w:tcW w:w="621" w:type="dxa"/>
            <w:vAlign w:val="center"/>
          </w:tcPr>
          <w:p w:rsidR="004F0E57" w:rsidRDefault="00A96D09">
            <w:pPr>
              <w:widowControl/>
              <w:spacing w:line="360" w:lineRule="exact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>
              <w:rPr>
                <w:rFonts w:ascii="Times New Roman" w:eastAsia="华文仿宋" w:hAnsi="Times New Roman"/>
                <w:sz w:val="28"/>
                <w:szCs w:val="28"/>
              </w:rPr>
              <w:t>单位基本情况</w:t>
            </w:r>
          </w:p>
        </w:tc>
        <w:tc>
          <w:tcPr>
            <w:tcW w:w="8639" w:type="dxa"/>
            <w:gridSpan w:val="4"/>
          </w:tcPr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（简述单位主营业务、规模、市场份额、行业地位、发展前景等基本情况，不超过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华文仿宋" w:hAnsi="Times New Roman"/>
                <w:kern w:val="0"/>
                <w:sz w:val="24"/>
                <w:szCs w:val="24"/>
              </w:rPr>
              <w:t>字）</w:t>
            </w:r>
          </w:p>
          <w:p w:rsidR="004F0E57" w:rsidRDefault="004F0E57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</w:p>
          <w:p w:rsidR="004F0E57" w:rsidRDefault="004F0E57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</w:p>
          <w:p w:rsidR="004F0E57" w:rsidRDefault="004F0E57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</w:p>
          <w:p w:rsidR="004F0E57" w:rsidRDefault="004F0E57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</w:p>
          <w:p w:rsidR="004F0E57" w:rsidRDefault="004F0E57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</w:p>
          <w:p w:rsidR="004F0E57" w:rsidRDefault="004F0E57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</w:p>
        </w:tc>
      </w:tr>
      <w:tr w:rsidR="004F0E57">
        <w:trPr>
          <w:trHeight w:val="4680"/>
        </w:trPr>
        <w:tc>
          <w:tcPr>
            <w:tcW w:w="621" w:type="dxa"/>
            <w:vAlign w:val="center"/>
          </w:tcPr>
          <w:p w:rsidR="004F0E57" w:rsidRDefault="00A96D09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sz w:val="28"/>
                <w:szCs w:val="28"/>
              </w:rPr>
              <w:lastRenderedPageBreak/>
              <w:t>单位数据管理开展情况</w:t>
            </w:r>
          </w:p>
        </w:tc>
        <w:tc>
          <w:tcPr>
            <w:tcW w:w="8639" w:type="dxa"/>
            <w:gridSpan w:val="4"/>
          </w:tcPr>
          <w:p w:rsidR="004F0E57" w:rsidRDefault="00A96D09">
            <w:pPr>
              <w:spacing w:line="440" w:lineRule="exact"/>
              <w:rPr>
                <w:rFonts w:ascii="Times New Roman" w:eastAsia="华文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（描述单位数据管理推进工作的组织体系、管理机制、投入情况及</w:t>
            </w: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DCMM</w:t>
            </w:r>
            <w:r>
              <w:rPr>
                <w:rFonts w:ascii="Times New Roman" w:eastAsia="华文仿宋" w:hAnsi="Times New Roman" w:hint="eastAsia"/>
                <w:kern w:val="0"/>
                <w:sz w:val="24"/>
                <w:szCs w:val="24"/>
              </w:rPr>
              <w:t>贯标需求等）</w:t>
            </w:r>
          </w:p>
        </w:tc>
      </w:tr>
      <w:tr w:rsidR="004F0E57">
        <w:trPr>
          <w:trHeight w:val="2804"/>
        </w:trPr>
        <w:tc>
          <w:tcPr>
            <w:tcW w:w="621" w:type="dxa"/>
            <w:vAlign w:val="center"/>
          </w:tcPr>
          <w:p w:rsidR="004F0E57" w:rsidRDefault="00A96D09">
            <w:pPr>
              <w:spacing w:line="400" w:lineRule="exact"/>
              <w:jc w:val="center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kern w:val="0"/>
                <w:sz w:val="28"/>
                <w:szCs w:val="28"/>
              </w:rPr>
              <w:t>真实性承诺</w:t>
            </w:r>
          </w:p>
        </w:tc>
        <w:tc>
          <w:tcPr>
            <w:tcW w:w="8639" w:type="dxa"/>
            <w:gridSpan w:val="4"/>
            <w:vAlign w:val="center"/>
          </w:tcPr>
          <w:p w:rsidR="004F0E57" w:rsidRPr="00A96D09" w:rsidRDefault="00A96D09">
            <w:pPr>
              <w:spacing w:line="440" w:lineRule="exact"/>
              <w:ind w:firstLine="480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 w:rsidRPr="00A96D09">
              <w:rPr>
                <w:rFonts w:ascii="Times New Roman" w:eastAsia="华文仿宋" w:hAnsi="Times New Roman"/>
                <w:kern w:val="0"/>
                <w:sz w:val="28"/>
                <w:szCs w:val="28"/>
              </w:rPr>
              <w:t>本单位</w:t>
            </w:r>
            <w:proofErr w:type="gramStart"/>
            <w:r w:rsidRPr="00A96D09">
              <w:rPr>
                <w:rFonts w:ascii="Times New Roman" w:eastAsia="华文仿宋" w:hAnsi="Times New Roman"/>
                <w:kern w:val="0"/>
                <w:sz w:val="28"/>
                <w:szCs w:val="28"/>
              </w:rPr>
              <w:t>承诺近</w:t>
            </w:r>
            <w:proofErr w:type="gramEnd"/>
            <w:r w:rsidRPr="00A96D09">
              <w:rPr>
                <w:rFonts w:ascii="Times New Roman" w:eastAsia="华文仿宋" w:hAnsi="Times New Roman"/>
                <w:kern w:val="0"/>
                <w:sz w:val="28"/>
                <w:szCs w:val="28"/>
              </w:rPr>
              <w:t>两年没有违法违规违纪</w:t>
            </w:r>
            <w:r w:rsidRPr="00A96D09"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、失信被处理</w:t>
            </w:r>
            <w:r w:rsidRPr="00A96D09">
              <w:rPr>
                <w:rFonts w:ascii="Times New Roman" w:eastAsia="华文仿宋" w:hAnsi="Times New Roman"/>
                <w:kern w:val="0"/>
                <w:sz w:val="28"/>
                <w:szCs w:val="28"/>
              </w:rPr>
              <w:t>等不良记录</w:t>
            </w:r>
            <w:r w:rsidRPr="00A96D09"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，</w:t>
            </w:r>
            <w:r w:rsidRPr="001A27EF">
              <w:rPr>
                <w:rFonts w:ascii="Times New Roman" w:eastAsia="仿宋_GB2312" w:hAnsi="Times New Roman" w:hint="eastAsia"/>
                <w:sz w:val="28"/>
                <w:szCs w:val="28"/>
              </w:rPr>
              <w:t>未被政府采购部门列入不良行为记录名单</w:t>
            </w:r>
            <w:r w:rsidRPr="00A96D09"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。我单位申报的所有材料，均真实、完整，如有不实，愿承担相应责任。</w:t>
            </w:r>
          </w:p>
          <w:p w:rsidR="004F0E57" w:rsidRPr="00A96D09" w:rsidRDefault="004F0E57">
            <w:pPr>
              <w:spacing w:line="440" w:lineRule="exact"/>
              <w:ind w:firstLineChars="1500" w:firstLine="4200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</w:p>
          <w:p w:rsidR="004F0E57" w:rsidRPr="00A96D09" w:rsidRDefault="00A96D09">
            <w:pPr>
              <w:spacing w:line="440" w:lineRule="exact"/>
              <w:ind w:firstLineChars="1600" w:firstLine="4480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 w:rsidRPr="00A96D09"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法定代表人签章：</w:t>
            </w:r>
          </w:p>
          <w:p w:rsidR="004F0E57" w:rsidRPr="00A96D09" w:rsidRDefault="00A96D09">
            <w:pPr>
              <w:spacing w:line="440" w:lineRule="exact"/>
              <w:ind w:firstLineChars="1600" w:firstLine="4480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 w:rsidRPr="00A96D09"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公章：</w:t>
            </w:r>
          </w:p>
          <w:p w:rsidR="004F0E57" w:rsidRDefault="00A96D09">
            <w:pPr>
              <w:spacing w:line="440" w:lineRule="exact"/>
              <w:ind w:firstLineChars="1800" w:firstLine="5040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 w:rsidRPr="00A96D09"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年</w:t>
            </w:r>
            <w:r w:rsidRPr="00A96D09">
              <w:rPr>
                <w:rFonts w:ascii="Times New Roman" w:eastAsia="华文仿宋" w:hAnsi="Times New Roman"/>
                <w:kern w:val="0"/>
                <w:sz w:val="28"/>
                <w:szCs w:val="28"/>
              </w:rPr>
              <w:t xml:space="preserve">   </w:t>
            </w:r>
            <w:r w:rsidRPr="00A96D09"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月</w:t>
            </w:r>
            <w:r w:rsidRPr="00A96D09">
              <w:rPr>
                <w:rFonts w:ascii="Times New Roman" w:eastAsia="华文仿宋" w:hAnsi="Times New Roman"/>
                <w:kern w:val="0"/>
                <w:sz w:val="28"/>
                <w:szCs w:val="28"/>
              </w:rPr>
              <w:t xml:space="preserve">   </w:t>
            </w:r>
            <w:r w:rsidRPr="00A96D09"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4F0E57">
        <w:trPr>
          <w:trHeight w:val="3030"/>
        </w:trPr>
        <w:tc>
          <w:tcPr>
            <w:tcW w:w="621" w:type="dxa"/>
            <w:vAlign w:val="center"/>
          </w:tcPr>
          <w:p w:rsidR="004F0E57" w:rsidRDefault="00A96D09">
            <w:pPr>
              <w:spacing w:line="360" w:lineRule="exact"/>
              <w:jc w:val="center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8639" w:type="dxa"/>
            <w:gridSpan w:val="4"/>
            <w:vAlign w:val="bottom"/>
          </w:tcPr>
          <w:p w:rsidR="004F0E57" w:rsidRDefault="00A96D09">
            <w:pPr>
              <w:spacing w:line="560" w:lineRule="exact"/>
              <w:ind w:firstLineChars="1600" w:firstLine="4480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kern w:val="0"/>
                <w:sz w:val="28"/>
                <w:szCs w:val="28"/>
              </w:rPr>
              <w:t>公章：</w:t>
            </w:r>
          </w:p>
          <w:p w:rsidR="004F0E57" w:rsidRDefault="00A96D09">
            <w:pPr>
              <w:spacing w:line="560" w:lineRule="exact"/>
              <w:ind w:firstLineChars="1800" w:firstLine="5040"/>
              <w:rPr>
                <w:rFonts w:ascii="Times New Roman" w:eastAsia="华文仿宋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华文仿宋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华文仿宋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华文仿宋" w:hAnsi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4F0E57" w:rsidRDefault="004F0E57"/>
    <w:sectPr w:rsidR="004F0E57" w:rsidSect="004F0E57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7C" w:rsidRDefault="00374D7C" w:rsidP="004F0E57">
      <w:r>
        <w:separator/>
      </w:r>
    </w:p>
  </w:endnote>
  <w:endnote w:type="continuationSeparator" w:id="0">
    <w:p w:rsidR="00374D7C" w:rsidRDefault="00374D7C" w:rsidP="004F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57" w:rsidRDefault="004F0E57">
    <w:pPr>
      <w:pStyle w:val="a3"/>
      <w:jc w:val="center"/>
      <w:rPr>
        <w:rFonts w:ascii="Times New Roman" w:hAnsi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57" w:rsidRDefault="00374D7C">
    <w:pPr>
      <w:pStyle w:val="a3"/>
      <w:jc w:val="center"/>
      <w:rPr>
        <w:rFonts w:ascii="Times New Roman" w:hAnsi="Times New Roman"/>
        <w:sz w:val="21"/>
        <w:szCs w:val="21"/>
      </w:rPr>
    </w:pPr>
    <w:r>
      <w:rPr>
        <w:sz w:val="21"/>
      </w:rPr>
      <w:pict>
        <v:rect id="文本框 1" o:spid="_x0000_s2049" style="position:absolute;left:0;text-align:left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4F0E57" w:rsidRDefault="004F0E57">
                <w:pPr>
                  <w:pStyle w:val="a3"/>
                  <w:jc w:val="center"/>
                </w:pPr>
                <w:r>
                  <w:rPr>
                    <w:rFonts w:ascii="Times New Roman" w:hAnsi="Times New Roman"/>
                    <w:sz w:val="21"/>
                    <w:szCs w:val="21"/>
                  </w:rPr>
                  <w:fldChar w:fldCharType="begin"/>
                </w:r>
                <w:r w:rsidR="00A96D09">
                  <w:rPr>
                    <w:rFonts w:ascii="Times New Roman" w:hAnsi="Times New Roman"/>
                    <w:sz w:val="21"/>
                    <w:szCs w:val="21"/>
                  </w:rPr>
                  <w:instrText>PAGE   \* MERGEFORMAT</w:instrText>
                </w:r>
                <w:r>
                  <w:rPr>
                    <w:rFonts w:ascii="Times New Roman" w:hAnsi="Times New Roman"/>
                    <w:sz w:val="21"/>
                    <w:szCs w:val="21"/>
                  </w:rPr>
                  <w:fldChar w:fldCharType="separate"/>
                </w:r>
                <w:r w:rsidR="001A27EF" w:rsidRPr="001A27EF">
                  <w:rPr>
                    <w:rFonts w:ascii="Times New Roman" w:hAnsi="Times New Roman"/>
                    <w:noProof/>
                    <w:sz w:val="21"/>
                    <w:szCs w:val="21"/>
                    <w:lang w:val="zh-CN"/>
                  </w:rPr>
                  <w:t>1</w:t>
                </w:r>
                <w:r>
                  <w:rPr>
                    <w:rFonts w:ascii="Times New Roman" w:hAnsi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7C" w:rsidRDefault="00374D7C" w:rsidP="004F0E57">
      <w:r>
        <w:separator/>
      </w:r>
    </w:p>
  </w:footnote>
  <w:footnote w:type="continuationSeparator" w:id="0">
    <w:p w:rsidR="00374D7C" w:rsidRDefault="00374D7C" w:rsidP="004F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45D0FA3"/>
    <w:rsid w:val="001A27EF"/>
    <w:rsid w:val="00374D7C"/>
    <w:rsid w:val="004F0E57"/>
    <w:rsid w:val="00A96D09"/>
    <w:rsid w:val="15A218CC"/>
    <w:rsid w:val="205E4072"/>
    <w:rsid w:val="245D0FA3"/>
    <w:rsid w:val="4E031081"/>
    <w:rsid w:val="5DF71819"/>
    <w:rsid w:val="7D5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E57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F0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4F0E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1A27EF"/>
    <w:rPr>
      <w:sz w:val="18"/>
      <w:szCs w:val="18"/>
    </w:rPr>
  </w:style>
  <w:style w:type="character" w:customStyle="1" w:styleId="Char">
    <w:name w:val="批注框文本 Char"/>
    <w:basedOn w:val="a0"/>
    <w:link w:val="a5"/>
    <w:rsid w:val="001A27EF"/>
    <w:rPr>
      <w:rFonts w:ascii="等线" w:eastAsia="等线" w:hAnsi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</Words>
  <Characters>603</Characters>
  <Application>Microsoft Office Word</Application>
  <DocSecurity>0</DocSecurity>
  <Lines>5</Lines>
  <Paragraphs>1</Paragraphs>
  <ScaleCrop>false</ScaleCrop>
  <Company>省经济和信息化委员会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李剑辉</dc:creator>
  <cp:lastModifiedBy>张嘉慧</cp:lastModifiedBy>
  <cp:revision>1</cp:revision>
  <dcterms:created xsi:type="dcterms:W3CDTF">2020-07-27T10:52:00Z</dcterms:created>
  <dcterms:modified xsi:type="dcterms:W3CDTF">2020-08-11T09:52:00Z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