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资格审核注意事项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3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资格审核资料清单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报名表（广东省事业单位公开招聘信息管理系统打印），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身份证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户口簿的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原件及复印件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自第一学历学位起的全部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毕业证、学位证原件及复印件，内地高校毕业生同时提交学信网学历、学位验证信息复印件，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留学回国人员需提供由教育部留学服务中心出具的国（境）外学历、学位认证函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和使领馆开具的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有关证明材料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；在国（境）内就读取得国（境）外学历、学位的人员，需取得由国家教育部所属的相关机构出具的学历、学位认证函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。暂不能提供毕业证书、学位证书的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2023年应届毕业生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，须提供学生证、毕业生就业推荐表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考生所学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专业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与招聘岗位专业代码不一致的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，所学专业必修课程须与报考岗位要求专业的主要课程基本一致，并提供毕业证书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（已毕业的）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、所学专业课程成绩单、课程对比情况说明及毕业院校设置专业的依据等材料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岗位要求为中共党员的，需提供党组织关系证明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报名表中所填报的各类资格证、技能等级证、证书或证明（如，教师资格证、计算机等级证、大学英语证书、各类奖励证明等）；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工作经历佐证材料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以及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招聘岗位要求的其他资格条件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的佐证材料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意事项。审核过程中发现以下情形之一，取消面试资格：证件（证明）不全且不能在资格审核结束之日前补全的；与报考资格条件不符的；不按规定时间接受资格审核或主动放弃资格审核者；在“广东省事业单位公开招聘信息管理系统”中上传虚假照片的；其他不得应聘情形。考生提供虚假材料的，一经查实，即取消报考资格，并严格按照有关规定追究责任。不参加资格审核或资格审核不合格者，不得参加面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3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江门市机关后勤服务中心地址及联系方式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地点：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广东省江门市蓬江区白沙大道西1号8栋8707。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联系方式：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0750-3273237。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9519CE"/>
    <w:multiLevelType w:val="singleLevel"/>
    <w:tmpl w:val="829519C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7F6D42A"/>
    <w:multiLevelType w:val="singleLevel"/>
    <w:tmpl w:val="57F6D42A"/>
    <w:lvl w:ilvl="0" w:tentative="0">
      <w:start w:val="1"/>
      <w:numFmt w:val="chineseCounting"/>
      <w:suff w:val="nothing"/>
      <w:lvlText w:val="%1、"/>
      <w:lvlJc w:val="left"/>
      <w:pPr>
        <w:ind w:left="630" w:leftChars="0" w:firstLine="0" w:firstLineChars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jN2Q1NzAxMDQwMTY0YjE3MTI0MTU5NzBmZTM3YmMifQ=="/>
  </w:docVars>
  <w:rsids>
    <w:rsidRoot w:val="29143CED"/>
    <w:rsid w:val="085D00EC"/>
    <w:rsid w:val="085E39FF"/>
    <w:rsid w:val="0B154F9A"/>
    <w:rsid w:val="161F1EEF"/>
    <w:rsid w:val="196C7C8C"/>
    <w:rsid w:val="1F09244B"/>
    <w:rsid w:val="29143CED"/>
    <w:rsid w:val="29A04567"/>
    <w:rsid w:val="2D0473DB"/>
    <w:rsid w:val="2F41359D"/>
    <w:rsid w:val="2FB623F5"/>
    <w:rsid w:val="31D9051D"/>
    <w:rsid w:val="34F44910"/>
    <w:rsid w:val="368A369C"/>
    <w:rsid w:val="372734D7"/>
    <w:rsid w:val="3D6D5F0F"/>
    <w:rsid w:val="43D27F81"/>
    <w:rsid w:val="57D93158"/>
    <w:rsid w:val="5C3E22E6"/>
    <w:rsid w:val="5D3A5981"/>
    <w:rsid w:val="5D81656E"/>
    <w:rsid w:val="5DC81609"/>
    <w:rsid w:val="5FA57D45"/>
    <w:rsid w:val="6253185F"/>
    <w:rsid w:val="628D2C0F"/>
    <w:rsid w:val="659455E8"/>
    <w:rsid w:val="6D353E84"/>
    <w:rsid w:val="6EF24CAC"/>
    <w:rsid w:val="6FC9784F"/>
    <w:rsid w:val="70384D93"/>
    <w:rsid w:val="744066A0"/>
    <w:rsid w:val="750049CD"/>
    <w:rsid w:val="750F49F1"/>
    <w:rsid w:val="77480237"/>
    <w:rsid w:val="775830E5"/>
    <w:rsid w:val="79487829"/>
    <w:rsid w:val="79B6481C"/>
    <w:rsid w:val="7A695250"/>
    <w:rsid w:val="7C2C7166"/>
    <w:rsid w:val="7EA4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603</Words>
  <Characters>619</Characters>
  <Lines>0</Lines>
  <Paragraphs>0</Paragraphs>
  <TotalTime>9</TotalTime>
  <ScaleCrop>false</ScaleCrop>
  <LinksUpToDate>false</LinksUpToDate>
  <CharactersWithSpaces>619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2021-10-20T06:25:00Z</dcterms:created>
  <dc:creator>Administrator</dc:creator>
  <cp:lastModifiedBy>李舜舜</cp:lastModifiedBy>
  <cp:lastPrinted>2023-06-15T02:23:00Z</cp:lastPrinted>
  <dcterms:modified xsi:type="dcterms:W3CDTF">2023-06-15T03:57:24Z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D81E477B4E1E4CD7BB39013566EB4881</vt:lpwstr>
  </property>
</Properties>
</file>